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D0" w:rsidRPr="00D76C81" w:rsidRDefault="008D1DD0" w:rsidP="00E02639">
      <w:pPr>
        <w:spacing w:after="12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76C81">
        <w:rPr>
          <w:rFonts w:ascii="Arial" w:hAnsi="Arial" w:cs="Arial"/>
          <w:b/>
          <w:sz w:val="28"/>
          <w:szCs w:val="28"/>
        </w:rPr>
        <w:t>Formularz cenowy – załącznik nr 2 do SIWZ</w:t>
      </w:r>
    </w:p>
    <w:tbl>
      <w:tblPr>
        <w:tblW w:w="1562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543"/>
        <w:gridCol w:w="1163"/>
        <w:gridCol w:w="1814"/>
        <w:gridCol w:w="1446"/>
        <w:gridCol w:w="1417"/>
        <w:gridCol w:w="1134"/>
        <w:gridCol w:w="1531"/>
      </w:tblGrid>
      <w:tr w:rsidR="008D1DD0" w:rsidRPr="0045615A" w:rsidTr="003B433E">
        <w:trPr>
          <w:trHeight w:val="514"/>
        </w:trPr>
        <w:tc>
          <w:tcPr>
            <w:tcW w:w="575" w:type="dxa"/>
            <w:shd w:val="clear" w:color="auto" w:fill="auto"/>
            <w:vAlign w:val="center"/>
          </w:tcPr>
          <w:p w:rsidR="008D1DD0" w:rsidRPr="003B433E" w:rsidRDefault="008D1DD0" w:rsidP="008D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DD0" w:rsidRPr="003B433E" w:rsidRDefault="008D1DD0" w:rsidP="008D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sz w:val="20"/>
                <w:szCs w:val="20"/>
              </w:rPr>
              <w:t>Nazwa wyrobu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D1DD0" w:rsidRPr="003B433E" w:rsidRDefault="008D1DD0" w:rsidP="003B4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14" w:type="dxa"/>
            <w:vAlign w:val="center"/>
          </w:tcPr>
          <w:p w:rsidR="008D1DD0" w:rsidRPr="003B433E" w:rsidRDefault="008D1DD0" w:rsidP="008D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sz w:val="20"/>
                <w:szCs w:val="20"/>
              </w:rPr>
              <w:t>Proponowany asortyment równoważny</w:t>
            </w:r>
          </w:p>
          <w:p w:rsidR="008D1DD0" w:rsidRPr="003B433E" w:rsidRDefault="008D1DD0" w:rsidP="008D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sz w:val="20"/>
                <w:szCs w:val="20"/>
              </w:rPr>
              <w:t>(nazwa producenta, pełna nazwa, symbol, model produktu)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D1DD0" w:rsidRPr="003B433E" w:rsidRDefault="008D1DD0" w:rsidP="008D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DD0" w:rsidRPr="003B433E" w:rsidRDefault="008D1DD0" w:rsidP="008D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 w:rsidR="00E6432C" w:rsidRPr="003B433E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:rsidR="00E6432C" w:rsidRPr="003B433E" w:rsidRDefault="00E6432C" w:rsidP="008D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DD0" w:rsidRPr="003B433E" w:rsidRDefault="00E6432C" w:rsidP="008D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531" w:type="dxa"/>
            <w:vAlign w:val="center"/>
          </w:tcPr>
          <w:p w:rsidR="00E6432C" w:rsidRPr="003B433E" w:rsidRDefault="00E6432C" w:rsidP="008D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DD0" w:rsidRPr="003B433E" w:rsidRDefault="008D1DD0" w:rsidP="008D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E6432C" w:rsidRPr="003B433E"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</w:tr>
      <w:tr w:rsidR="008D1DD0" w:rsidRPr="0045615A" w:rsidTr="003B433E">
        <w:trPr>
          <w:trHeight w:val="445"/>
        </w:trPr>
        <w:tc>
          <w:tcPr>
            <w:tcW w:w="7118" w:type="dxa"/>
            <w:gridSpan w:val="2"/>
            <w:vAlign w:val="center"/>
          </w:tcPr>
          <w:p w:rsidR="008D1DD0" w:rsidRPr="003B433E" w:rsidRDefault="008D1DD0" w:rsidP="008D1DD0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B433E">
              <w:rPr>
                <w:rFonts w:ascii="Arial" w:hAnsi="Arial" w:cs="Arial"/>
                <w:iCs/>
                <w:sz w:val="20"/>
                <w:szCs w:val="20"/>
              </w:rPr>
              <w:t xml:space="preserve">Kolumna </w:t>
            </w:r>
            <w:r w:rsidR="003B433E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3B433E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163" w:type="dxa"/>
            <w:vAlign w:val="center"/>
          </w:tcPr>
          <w:p w:rsidR="008D1DD0" w:rsidRPr="003B433E" w:rsidRDefault="008D1DD0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Kolumna 2</w:t>
            </w:r>
          </w:p>
        </w:tc>
        <w:tc>
          <w:tcPr>
            <w:tcW w:w="1814" w:type="dxa"/>
            <w:vAlign w:val="center"/>
          </w:tcPr>
          <w:p w:rsidR="008D1DD0" w:rsidRPr="003B433E" w:rsidRDefault="008D1DD0" w:rsidP="008D1DD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B433E">
              <w:rPr>
                <w:rFonts w:ascii="Arial" w:hAnsi="Arial" w:cs="Arial"/>
                <w:iCs/>
                <w:sz w:val="20"/>
                <w:szCs w:val="20"/>
              </w:rPr>
              <w:t xml:space="preserve">Kolumna </w:t>
            </w:r>
            <w:r w:rsidR="003B433E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3B433E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8D1DD0" w:rsidRPr="003B433E" w:rsidRDefault="008D1DD0" w:rsidP="008D1DD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B433E">
              <w:rPr>
                <w:rFonts w:ascii="Arial" w:hAnsi="Arial" w:cs="Arial"/>
                <w:iCs/>
                <w:sz w:val="20"/>
                <w:szCs w:val="20"/>
              </w:rPr>
              <w:t xml:space="preserve">Kolumna </w:t>
            </w:r>
            <w:r w:rsidR="003B433E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3B433E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D1DD0" w:rsidRPr="003B433E" w:rsidRDefault="008D1DD0" w:rsidP="00E64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Kolumna</w:t>
            </w:r>
            <w:r w:rsidR="003B433E">
              <w:rPr>
                <w:rFonts w:ascii="Arial" w:hAnsi="Arial" w:cs="Arial"/>
                <w:sz w:val="20"/>
                <w:szCs w:val="20"/>
              </w:rPr>
              <w:br/>
            </w:r>
            <w:r w:rsidRPr="003B433E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8D1DD0" w:rsidRPr="003B433E" w:rsidRDefault="008D1DD0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Kolumna 6</w:t>
            </w:r>
          </w:p>
        </w:tc>
        <w:tc>
          <w:tcPr>
            <w:tcW w:w="1531" w:type="dxa"/>
            <w:vAlign w:val="center"/>
          </w:tcPr>
          <w:p w:rsidR="008D1DD0" w:rsidRPr="003B433E" w:rsidRDefault="008D1DD0" w:rsidP="00E64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 xml:space="preserve">Kolumna </w:t>
            </w:r>
            <w:r w:rsidR="003B433E">
              <w:rPr>
                <w:rFonts w:ascii="Arial" w:hAnsi="Arial" w:cs="Arial"/>
                <w:sz w:val="20"/>
                <w:szCs w:val="20"/>
              </w:rPr>
              <w:br/>
            </w:r>
            <w:r w:rsidRPr="003B43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433E" w:rsidRPr="0045615A" w:rsidTr="003B433E">
        <w:trPr>
          <w:trHeight w:val="445"/>
        </w:trPr>
        <w:tc>
          <w:tcPr>
            <w:tcW w:w="15623" w:type="dxa"/>
            <w:gridSpan w:val="8"/>
            <w:vAlign w:val="center"/>
          </w:tcPr>
          <w:p w:rsidR="003B433E" w:rsidRPr="003B433E" w:rsidRDefault="003B433E" w:rsidP="003B4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iCs/>
                <w:sz w:val="20"/>
                <w:szCs w:val="20"/>
              </w:rPr>
              <w:t>INSTYTUT TECHNOLOGII ŻYWNOŚCI POCHODZENIA ROŚLINNEGO</w:t>
            </w:r>
          </w:p>
        </w:tc>
      </w:tr>
      <w:tr w:rsidR="00400F3B" w:rsidRPr="0045615A" w:rsidTr="003B433E">
        <w:trPr>
          <w:trHeight w:val="445"/>
        </w:trPr>
        <w:tc>
          <w:tcPr>
            <w:tcW w:w="575" w:type="dxa"/>
          </w:tcPr>
          <w:p w:rsidR="00400F3B" w:rsidRPr="003B433E" w:rsidRDefault="00400F3B" w:rsidP="00400F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543" w:type="dxa"/>
          </w:tcPr>
          <w:p w:rsidR="00400F3B" w:rsidRDefault="00400F3B" w:rsidP="00400F3B">
            <w:pPr>
              <w:pStyle w:val="Bezodstpw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Dygestorium laminowano – ceramiczne</w:t>
            </w:r>
          </w:p>
          <w:p w:rsidR="00400F3B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Wymiary: 1500 x 850 h</w:t>
            </w:r>
            <w:r w:rsidR="00C469CB">
              <w:rPr>
                <w:rFonts w:ascii="Arial" w:hAnsi="Arial" w:cs="Arial"/>
                <w:iCs/>
                <w:szCs w:val="24"/>
              </w:rPr>
              <w:t xml:space="preserve"> x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Cs w:val="24"/>
              </w:rPr>
              <w:t xml:space="preserve"> 2450 mm</w:t>
            </w:r>
          </w:p>
          <w:p w:rsidR="00400F3B" w:rsidRPr="00567A11" w:rsidRDefault="00400F3B" w:rsidP="00400F3B">
            <w:pPr>
              <w:pStyle w:val="Bezodstpw"/>
              <w:numPr>
                <w:ilvl w:val="3"/>
                <w:numId w:val="1"/>
              </w:numPr>
              <w:rPr>
                <w:rFonts w:ascii="Arial" w:hAnsi="Arial" w:cs="Arial"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t>Konstrukcja nośna ze stali pokrytej chemoodporną farbą epoksydową.</w:t>
            </w:r>
          </w:p>
          <w:p w:rsidR="00400F3B" w:rsidRPr="00567A11" w:rsidRDefault="00400F3B" w:rsidP="00400F3B">
            <w:pPr>
              <w:pStyle w:val="Bezodstpw"/>
              <w:numPr>
                <w:ilvl w:val="3"/>
                <w:numId w:val="1"/>
              </w:numPr>
              <w:rPr>
                <w:rFonts w:ascii="Arial" w:hAnsi="Arial" w:cs="Arial"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t xml:space="preserve">Konstrukcja zewnętrzna </w:t>
            </w:r>
            <w:r>
              <w:rPr>
                <w:rFonts w:ascii="Arial" w:hAnsi="Arial" w:cs="Arial"/>
                <w:iCs/>
                <w:szCs w:val="24"/>
              </w:rPr>
              <w:t>komory roboczej z płyty laminowanej o gr. 25 mm</w:t>
            </w:r>
          </w:p>
          <w:p w:rsidR="00400F3B" w:rsidRPr="00567A11" w:rsidRDefault="00400F3B" w:rsidP="00400F3B">
            <w:pPr>
              <w:pStyle w:val="Bezodstpw"/>
              <w:numPr>
                <w:ilvl w:val="3"/>
                <w:numId w:val="1"/>
              </w:numPr>
              <w:rPr>
                <w:rFonts w:ascii="Arial" w:hAnsi="Arial" w:cs="Arial"/>
                <w:bCs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t xml:space="preserve">Komora robocza wykonana z wielkoformatowej ceramiki litej - ściany komory bez fug, odpornej na stężone kwasy i zasady. </w:t>
            </w:r>
          </w:p>
          <w:p w:rsidR="00400F3B" w:rsidRPr="00567A11" w:rsidRDefault="00400F3B" w:rsidP="00400F3B">
            <w:pPr>
              <w:pStyle w:val="Bezodstpw"/>
              <w:numPr>
                <w:ilvl w:val="3"/>
                <w:numId w:val="1"/>
              </w:numPr>
              <w:rPr>
                <w:rFonts w:ascii="Arial" w:hAnsi="Arial" w:cs="Arial"/>
                <w:bCs/>
                <w:iCs/>
                <w:szCs w:val="24"/>
              </w:rPr>
            </w:pPr>
            <w:r w:rsidRPr="00567A11">
              <w:rPr>
                <w:rFonts w:ascii="Arial" w:hAnsi="Arial" w:cs="Arial"/>
                <w:bCs/>
                <w:iCs/>
                <w:szCs w:val="24"/>
              </w:rPr>
              <w:t>Blat  wykonany z ceramiki monolitycznej z podwyższonym obrzeżem.</w:t>
            </w:r>
          </w:p>
          <w:p w:rsidR="00400F3B" w:rsidRDefault="00400F3B" w:rsidP="00400F3B">
            <w:pPr>
              <w:pStyle w:val="Bezodstpw"/>
              <w:numPr>
                <w:ilvl w:val="3"/>
                <w:numId w:val="1"/>
              </w:num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Rama okna metalowa malowana proszkowo</w:t>
            </w:r>
            <w:r w:rsidRPr="00567A11">
              <w:rPr>
                <w:rFonts w:ascii="Arial" w:hAnsi="Arial" w:cs="Arial"/>
                <w:iCs/>
                <w:szCs w:val="24"/>
              </w:rPr>
              <w:t>, z przeszkleniem wykonanym z szkła bezpiecznego, przesuwne w pionie.</w:t>
            </w:r>
          </w:p>
          <w:p w:rsidR="00400F3B" w:rsidRDefault="00400F3B" w:rsidP="00400F3B">
            <w:pPr>
              <w:pStyle w:val="Bezodstpw"/>
              <w:numPr>
                <w:ilvl w:val="3"/>
                <w:numId w:val="1"/>
              </w:num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Na maskownicy nad oknem kolorowy dotykowy ekran o przekątnej 5 cali wyświetlający stan napełnienia zbiornika na zlewki znajdującego się w szafce pod blatem, stan pracy dygestorium : aktualny przepływ powietrza m</w:t>
            </w:r>
            <w:r>
              <w:rPr>
                <w:rFonts w:ascii="Arial" w:hAnsi="Arial" w:cs="Arial"/>
                <w:iCs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iCs/>
                <w:szCs w:val="24"/>
              </w:rPr>
              <w:t xml:space="preserve">/h ; temperaturę w komorze roboczej w </w:t>
            </w:r>
            <w:r>
              <w:rPr>
                <w:rFonts w:ascii="Arial" w:hAnsi="Arial" w:cs="Arial"/>
                <w:iCs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iCs/>
                <w:szCs w:val="24"/>
              </w:rPr>
              <w:t>C oraz stany alarmowe zgodne z normą PN-EN 14175.</w:t>
            </w:r>
          </w:p>
          <w:p w:rsidR="00400F3B" w:rsidRPr="00567A11" w:rsidRDefault="00400F3B" w:rsidP="00400F3B">
            <w:pPr>
              <w:pStyle w:val="Bezodstpw"/>
              <w:numPr>
                <w:ilvl w:val="3"/>
                <w:numId w:val="1"/>
              </w:num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Króciec podłączeniowy do układu wentylacyjnego o średnicy 200 mm</w:t>
            </w:r>
          </w:p>
          <w:p w:rsidR="00400F3B" w:rsidRPr="00567A11" w:rsidRDefault="00400F3B" w:rsidP="00400F3B">
            <w:pPr>
              <w:pStyle w:val="Bezodstpw"/>
              <w:numPr>
                <w:ilvl w:val="3"/>
                <w:numId w:val="1"/>
              </w:numPr>
              <w:rPr>
                <w:rFonts w:ascii="Arial" w:hAnsi="Arial" w:cs="Arial"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lastRenderedPageBreak/>
              <w:t xml:space="preserve">Na ścianie: </w:t>
            </w:r>
          </w:p>
          <w:p w:rsidR="00400F3B" w:rsidRPr="00567A11" w:rsidRDefault="00400F3B" w:rsidP="00400F3B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t xml:space="preserve">2 x wylewka wody zimnej, </w:t>
            </w:r>
          </w:p>
          <w:p w:rsidR="00400F3B" w:rsidRDefault="00400F3B" w:rsidP="00400F3B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W blacie:</w:t>
            </w:r>
          </w:p>
          <w:p w:rsidR="00400F3B" w:rsidRDefault="00400F3B" w:rsidP="00400F3B">
            <w:pPr>
              <w:pStyle w:val="Bezodstpw"/>
              <w:ind w:left="72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-   1 x  </w:t>
            </w:r>
            <w:proofErr w:type="spellStart"/>
            <w:r>
              <w:rPr>
                <w:rFonts w:ascii="Arial" w:hAnsi="Arial" w:cs="Arial"/>
                <w:iCs/>
                <w:szCs w:val="24"/>
              </w:rPr>
              <w:t>zlewik</w:t>
            </w:r>
            <w:proofErr w:type="spellEnd"/>
            <w:r>
              <w:rPr>
                <w:rFonts w:ascii="Arial" w:hAnsi="Arial" w:cs="Arial"/>
                <w:iCs/>
                <w:szCs w:val="24"/>
              </w:rPr>
              <w:t xml:space="preserve"> podklejany od spodu blatu</w:t>
            </w:r>
          </w:p>
          <w:p w:rsidR="00400F3B" w:rsidRPr="00567A11" w:rsidRDefault="00400F3B" w:rsidP="00400F3B">
            <w:pPr>
              <w:pStyle w:val="Bezodstpw"/>
              <w:ind w:left="72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-   1 x lejek ze stali kwasoodpornej z przykrywką do zlewania zużytych odczynników do pojemnika na zlewki w szafce pod blatem</w:t>
            </w:r>
          </w:p>
          <w:p w:rsidR="00400F3B" w:rsidRDefault="00400F3B" w:rsidP="00400F3B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t xml:space="preserve">Listwa armaturowa pod blatem: </w:t>
            </w:r>
          </w:p>
          <w:p w:rsidR="00400F3B" w:rsidRPr="00567A11" w:rsidRDefault="00400F3B" w:rsidP="00400F3B">
            <w:pPr>
              <w:pStyle w:val="Bezodstpw"/>
              <w:ind w:left="36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  -    1 x wyłącznik główny</w:t>
            </w:r>
          </w:p>
          <w:p w:rsidR="00400F3B" w:rsidRPr="00567A11" w:rsidRDefault="00400F3B" w:rsidP="00400F3B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4</w:t>
            </w:r>
            <w:r w:rsidRPr="00567A11">
              <w:rPr>
                <w:rFonts w:ascii="Arial" w:hAnsi="Arial" w:cs="Arial"/>
                <w:iCs/>
                <w:szCs w:val="24"/>
              </w:rPr>
              <w:t xml:space="preserve"> x gniazdo elektryczne 230 V, </w:t>
            </w:r>
          </w:p>
          <w:p w:rsidR="00400F3B" w:rsidRPr="00567A11" w:rsidRDefault="00400F3B" w:rsidP="00400F3B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t>2 x zawór wody,</w:t>
            </w:r>
          </w:p>
          <w:p w:rsidR="00400F3B" w:rsidRPr="00567A11" w:rsidRDefault="00400F3B" w:rsidP="00400F3B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t>1 x włącznik oświetlenia komory roboczej,</w:t>
            </w:r>
          </w:p>
          <w:p w:rsidR="00400F3B" w:rsidRPr="00567A11" w:rsidRDefault="00400F3B" w:rsidP="00400F3B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t xml:space="preserve">1 x sygnalizator przepływu powietrza z alarmem akustycznym </w:t>
            </w:r>
            <w:r w:rsidRPr="00567A11">
              <w:rPr>
                <w:rFonts w:ascii="Arial" w:hAnsi="Arial" w:cs="Arial"/>
                <w:iCs/>
                <w:szCs w:val="24"/>
              </w:rPr>
              <w:br/>
              <w:t>i optycznym ostrzegającym przed nieprawidłowym działaniu wyciągu;</w:t>
            </w:r>
          </w:p>
          <w:p w:rsidR="00400F3B" w:rsidRPr="00567A11" w:rsidRDefault="00400F3B" w:rsidP="00400F3B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t>W górnej części dygestorium, poza komorą roboczą lampa</w:t>
            </w:r>
            <w:r>
              <w:rPr>
                <w:rFonts w:ascii="Arial" w:hAnsi="Arial" w:cs="Arial"/>
                <w:iCs/>
                <w:szCs w:val="24"/>
              </w:rPr>
              <w:t xml:space="preserve"> oświetleniowa jarzeniowa 2 x 36</w:t>
            </w:r>
            <w:r w:rsidRPr="00567A11">
              <w:rPr>
                <w:rFonts w:ascii="Arial" w:hAnsi="Arial" w:cs="Arial"/>
                <w:iCs/>
                <w:szCs w:val="24"/>
              </w:rPr>
              <w:t>W.</w:t>
            </w:r>
          </w:p>
          <w:p w:rsidR="00400F3B" w:rsidRDefault="00400F3B" w:rsidP="00400F3B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iCs/>
                <w:szCs w:val="24"/>
              </w:rPr>
            </w:pPr>
            <w:r w:rsidRPr="00567A11">
              <w:rPr>
                <w:rFonts w:ascii="Arial" w:hAnsi="Arial" w:cs="Arial"/>
                <w:iCs/>
                <w:szCs w:val="24"/>
              </w:rPr>
              <w:t>Pod blatem</w:t>
            </w:r>
            <w:r>
              <w:rPr>
                <w:rFonts w:ascii="Arial" w:hAnsi="Arial" w:cs="Arial"/>
                <w:iCs/>
                <w:szCs w:val="24"/>
              </w:rPr>
              <w:t>:</w:t>
            </w:r>
          </w:p>
          <w:p w:rsidR="00400F3B" w:rsidRDefault="00400F3B" w:rsidP="00400F3B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szafka</w:t>
            </w:r>
            <w:r w:rsidRPr="00567A11">
              <w:rPr>
                <w:rFonts w:ascii="Arial" w:hAnsi="Arial" w:cs="Arial"/>
                <w:iCs/>
                <w:szCs w:val="24"/>
              </w:rPr>
              <w:t xml:space="preserve"> laminowana </w:t>
            </w:r>
            <w:r>
              <w:rPr>
                <w:rFonts w:ascii="Arial" w:hAnsi="Arial" w:cs="Arial"/>
                <w:iCs/>
                <w:szCs w:val="24"/>
              </w:rPr>
              <w:t>2 x  drzwiczki; 1 x półka – 1 szt.</w:t>
            </w:r>
          </w:p>
          <w:p w:rsidR="00400F3B" w:rsidRPr="008E3C30" w:rsidRDefault="00400F3B" w:rsidP="00400F3B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szafka laminowana 1 x drzwiczki -  1  szt.</w:t>
            </w:r>
          </w:p>
          <w:p w:rsidR="00400F3B" w:rsidRPr="008E3C30" w:rsidRDefault="00400F3B" w:rsidP="00400F3B">
            <w:pPr>
              <w:pStyle w:val="Bezodstpw"/>
              <w:ind w:left="720"/>
              <w:rPr>
                <w:rFonts w:ascii="Arial" w:hAnsi="Arial" w:cs="Arial"/>
                <w:iCs/>
                <w:szCs w:val="24"/>
              </w:rPr>
            </w:pPr>
          </w:p>
          <w:p w:rsidR="00400F3B" w:rsidRPr="008E3C30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 w:rsidRPr="008E3C30">
              <w:rPr>
                <w:rFonts w:ascii="Arial" w:hAnsi="Arial" w:cs="Arial"/>
                <w:iCs/>
                <w:szCs w:val="24"/>
              </w:rPr>
              <w:t xml:space="preserve">Dygestorium jest wyposażone w sygnalizator przepływu powietrza z alarmem akustycznym i optycznym ostrzegającym o nieprawidłowym  działaniu wyciągu zgodnie z PN-EN 14175. </w:t>
            </w:r>
          </w:p>
          <w:p w:rsidR="00400F3B" w:rsidRPr="008E3C30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1163" w:type="dxa"/>
          </w:tcPr>
          <w:p w:rsidR="00400F3B" w:rsidRPr="003B433E" w:rsidRDefault="00400F3B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F3B" w:rsidRPr="003B433E" w:rsidRDefault="00400F3B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400F3B" w:rsidRPr="00502E59" w:rsidRDefault="00400F3B" w:rsidP="00400F3B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400F3B" w:rsidRPr="00502E59" w:rsidRDefault="00400F3B" w:rsidP="00400F3B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400F3B" w:rsidRPr="00502E59" w:rsidRDefault="00400F3B" w:rsidP="00400F3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00F3B" w:rsidRPr="00502E59" w:rsidRDefault="00400F3B" w:rsidP="00400F3B">
            <w:pPr>
              <w:jc w:val="right"/>
              <w:rPr>
                <w:b/>
              </w:rPr>
            </w:pPr>
          </w:p>
        </w:tc>
        <w:tc>
          <w:tcPr>
            <w:tcW w:w="1531" w:type="dxa"/>
          </w:tcPr>
          <w:p w:rsidR="00400F3B" w:rsidRDefault="00400F3B" w:rsidP="00400F3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00F3B" w:rsidRPr="0045615A" w:rsidTr="003B433E">
        <w:trPr>
          <w:trHeight w:val="445"/>
        </w:trPr>
        <w:tc>
          <w:tcPr>
            <w:tcW w:w="575" w:type="dxa"/>
          </w:tcPr>
          <w:p w:rsidR="00400F3B" w:rsidRPr="003B433E" w:rsidRDefault="00400F3B" w:rsidP="00400F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543" w:type="dxa"/>
          </w:tcPr>
          <w:p w:rsidR="00400F3B" w:rsidRDefault="00400F3B" w:rsidP="00400F3B">
            <w:pPr>
              <w:pStyle w:val="Bezodstpw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 xml:space="preserve">Stanowisko do mycia </w:t>
            </w:r>
            <w:r w:rsidR="00DE7C01">
              <w:rPr>
                <w:rFonts w:ascii="Arial" w:hAnsi="Arial" w:cs="Arial"/>
                <w:b/>
                <w:iCs/>
                <w:szCs w:val="24"/>
              </w:rPr>
              <w:t xml:space="preserve">z dodatkową wylewką i </w:t>
            </w:r>
            <w:proofErr w:type="spellStart"/>
            <w:r w:rsidR="00DE7C01">
              <w:rPr>
                <w:rFonts w:ascii="Arial" w:hAnsi="Arial" w:cs="Arial"/>
                <w:b/>
                <w:iCs/>
                <w:szCs w:val="24"/>
              </w:rPr>
              <w:t>ociekaczem</w:t>
            </w:r>
            <w:proofErr w:type="spellEnd"/>
          </w:p>
          <w:p w:rsidR="00400F3B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Wymiary: 1500 x 700 h= 900 mm</w:t>
            </w:r>
          </w:p>
          <w:p w:rsidR="00400F3B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Blat z żywicy fenolowej z podwyższonym obrzeżem</w:t>
            </w:r>
          </w:p>
          <w:p w:rsidR="00400F3B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Stelaż stalowy typu C malowany proszkowo</w:t>
            </w:r>
          </w:p>
          <w:p w:rsidR="00400F3B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2 x zlew z żywicy epoksydowej:  615 x 406 gł. 200 mm</w:t>
            </w:r>
          </w:p>
          <w:p w:rsidR="00400F3B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1 x bateria z/c woda</w:t>
            </w:r>
          </w:p>
          <w:p w:rsidR="00400F3B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1 x wylewka wody zimnej z blatu</w:t>
            </w:r>
          </w:p>
          <w:p w:rsidR="00400F3B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1 x </w:t>
            </w:r>
            <w:proofErr w:type="spellStart"/>
            <w:r>
              <w:rPr>
                <w:rFonts w:ascii="Arial" w:hAnsi="Arial" w:cs="Arial"/>
                <w:iCs/>
                <w:szCs w:val="24"/>
              </w:rPr>
              <w:t>ociekacz</w:t>
            </w:r>
            <w:proofErr w:type="spellEnd"/>
            <w:r>
              <w:rPr>
                <w:rFonts w:ascii="Arial" w:hAnsi="Arial" w:cs="Arial"/>
                <w:iCs/>
                <w:szCs w:val="24"/>
              </w:rPr>
              <w:t xml:space="preserve"> kołkowy 800 x 500 mm z polipropylenu</w:t>
            </w:r>
          </w:p>
          <w:p w:rsidR="00400F3B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1 x szafka zlewowa </w:t>
            </w:r>
          </w:p>
          <w:p w:rsidR="00400F3B" w:rsidRPr="00185C5D" w:rsidRDefault="00400F3B" w:rsidP="00400F3B">
            <w:pPr>
              <w:pStyle w:val="Bezodstpw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lastRenderedPageBreak/>
              <w:t>1 x ciśnieniowy podgrzewacz wody zamontowany w szafce</w:t>
            </w:r>
          </w:p>
        </w:tc>
        <w:tc>
          <w:tcPr>
            <w:tcW w:w="1163" w:type="dxa"/>
          </w:tcPr>
          <w:p w:rsidR="00400F3B" w:rsidRPr="003B433E" w:rsidRDefault="00400F3B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F3B" w:rsidRPr="003B433E" w:rsidRDefault="00400F3B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400F3B" w:rsidRPr="00502E59" w:rsidRDefault="00400F3B" w:rsidP="00400F3B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400F3B" w:rsidRPr="00502E59" w:rsidRDefault="00400F3B" w:rsidP="00400F3B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400F3B" w:rsidRPr="00502E59" w:rsidRDefault="00400F3B" w:rsidP="00400F3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00F3B" w:rsidRPr="00502E59" w:rsidRDefault="00400F3B" w:rsidP="00400F3B">
            <w:pPr>
              <w:jc w:val="right"/>
              <w:rPr>
                <w:b/>
              </w:rPr>
            </w:pPr>
          </w:p>
        </w:tc>
        <w:tc>
          <w:tcPr>
            <w:tcW w:w="1531" w:type="dxa"/>
          </w:tcPr>
          <w:p w:rsidR="00400F3B" w:rsidRDefault="00400F3B" w:rsidP="00400F3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00F3B" w:rsidRPr="0045615A" w:rsidTr="003B433E">
        <w:trPr>
          <w:trHeight w:val="445"/>
        </w:trPr>
        <w:tc>
          <w:tcPr>
            <w:tcW w:w="575" w:type="dxa"/>
          </w:tcPr>
          <w:p w:rsidR="00400F3B" w:rsidRPr="003B433E" w:rsidRDefault="00400F3B" w:rsidP="00400F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543" w:type="dxa"/>
          </w:tcPr>
          <w:p w:rsidR="00400F3B" w:rsidRPr="00400F3B" w:rsidRDefault="00400F3B" w:rsidP="00400F3B">
            <w:pPr>
              <w:rPr>
                <w:rFonts w:ascii="Arial" w:eastAsia="Calibri" w:hAnsi="Arial" w:cs="Arial"/>
                <w:b/>
                <w:iCs/>
                <w:sz w:val="22"/>
                <w:lang w:eastAsia="en-US"/>
              </w:rPr>
            </w:pPr>
            <w:r w:rsidRPr="00400F3B">
              <w:rPr>
                <w:rFonts w:ascii="Arial" w:eastAsia="Calibri" w:hAnsi="Arial" w:cs="Arial"/>
                <w:b/>
                <w:iCs/>
                <w:sz w:val="22"/>
                <w:lang w:eastAsia="en-US"/>
              </w:rPr>
              <w:t xml:space="preserve">Stanowisko do mycia </w:t>
            </w:r>
            <w:r w:rsidR="00DE7C01">
              <w:rPr>
                <w:rFonts w:ascii="Arial" w:eastAsia="Calibri" w:hAnsi="Arial" w:cs="Arial"/>
                <w:b/>
                <w:iCs/>
                <w:sz w:val="22"/>
                <w:lang w:eastAsia="en-US"/>
              </w:rPr>
              <w:t>z oczomyjką</w:t>
            </w:r>
          </w:p>
          <w:p w:rsidR="00400F3B" w:rsidRPr="00400F3B" w:rsidRDefault="00400F3B" w:rsidP="00400F3B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400F3B">
              <w:rPr>
                <w:rFonts w:ascii="Arial" w:eastAsia="Calibri" w:hAnsi="Arial" w:cs="Arial"/>
                <w:iCs/>
                <w:sz w:val="22"/>
                <w:lang w:eastAsia="en-US"/>
              </w:rPr>
              <w:t>Wymiary: 1500 x 700 h= 900 mm</w:t>
            </w:r>
          </w:p>
          <w:p w:rsidR="00400F3B" w:rsidRPr="00400F3B" w:rsidRDefault="00400F3B" w:rsidP="00400F3B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400F3B">
              <w:rPr>
                <w:rFonts w:ascii="Arial" w:eastAsia="Calibri" w:hAnsi="Arial" w:cs="Arial"/>
                <w:iCs/>
                <w:sz w:val="22"/>
                <w:lang w:eastAsia="en-US"/>
              </w:rPr>
              <w:t>Blat z żywicy fenolowej z podwyższonym obrzeżem</w:t>
            </w:r>
          </w:p>
          <w:p w:rsidR="00400F3B" w:rsidRPr="00400F3B" w:rsidRDefault="00400F3B" w:rsidP="00400F3B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400F3B">
              <w:rPr>
                <w:rFonts w:ascii="Arial" w:eastAsia="Calibri" w:hAnsi="Arial" w:cs="Arial"/>
                <w:iCs/>
                <w:sz w:val="22"/>
                <w:lang w:eastAsia="en-US"/>
              </w:rPr>
              <w:t>Stelaż stalowy typu C malowany proszkowo</w:t>
            </w:r>
          </w:p>
          <w:p w:rsidR="00400F3B" w:rsidRPr="00400F3B" w:rsidRDefault="00400F3B" w:rsidP="00400F3B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400F3B">
              <w:rPr>
                <w:rFonts w:ascii="Arial" w:eastAsia="Calibri" w:hAnsi="Arial" w:cs="Arial"/>
                <w:iCs/>
                <w:sz w:val="22"/>
                <w:lang w:eastAsia="en-US"/>
              </w:rPr>
              <w:t>2 x zlew z żywicy epoksydowej: 615 x 406 gł. 200 mm</w:t>
            </w:r>
          </w:p>
          <w:p w:rsidR="00400F3B" w:rsidRPr="00400F3B" w:rsidRDefault="00400F3B" w:rsidP="00400F3B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400F3B">
              <w:rPr>
                <w:rFonts w:ascii="Arial" w:eastAsia="Calibri" w:hAnsi="Arial" w:cs="Arial"/>
                <w:iCs/>
                <w:sz w:val="22"/>
                <w:lang w:eastAsia="en-US"/>
              </w:rPr>
              <w:t>1 x bateria z/c woda</w:t>
            </w:r>
          </w:p>
          <w:p w:rsidR="00400F3B" w:rsidRPr="00400F3B" w:rsidRDefault="00400F3B" w:rsidP="00400F3B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400F3B">
              <w:rPr>
                <w:rFonts w:ascii="Arial" w:eastAsia="Calibri" w:hAnsi="Arial" w:cs="Arial"/>
                <w:iCs/>
                <w:sz w:val="22"/>
                <w:lang w:eastAsia="en-US"/>
              </w:rPr>
              <w:t>1 x oczomyjka dwustrumieniowa z blatu</w:t>
            </w:r>
          </w:p>
          <w:p w:rsidR="00400F3B" w:rsidRPr="00400F3B" w:rsidRDefault="00400F3B" w:rsidP="00400F3B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400F3B">
              <w:rPr>
                <w:rFonts w:ascii="Arial" w:eastAsia="Calibri" w:hAnsi="Arial" w:cs="Arial"/>
                <w:iCs/>
                <w:sz w:val="22"/>
                <w:lang w:eastAsia="en-US"/>
              </w:rPr>
              <w:t>1 x szafka zlewowa</w:t>
            </w:r>
          </w:p>
          <w:p w:rsidR="00400F3B" w:rsidRPr="001F1FF3" w:rsidRDefault="00400F3B" w:rsidP="00400F3B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Arial" w:hAnsi="Arial" w:cs="Arial"/>
                <w:iCs/>
              </w:rPr>
            </w:pPr>
            <w:r w:rsidRPr="00400F3B">
              <w:rPr>
                <w:rFonts w:ascii="Arial" w:hAnsi="Arial" w:cs="Arial"/>
                <w:iCs/>
              </w:rPr>
              <w:t>1 x ciśnieniowy podgrzewacz wody zamontowany w szafce</w:t>
            </w:r>
          </w:p>
        </w:tc>
        <w:tc>
          <w:tcPr>
            <w:tcW w:w="1163" w:type="dxa"/>
          </w:tcPr>
          <w:p w:rsidR="00400F3B" w:rsidRPr="003B433E" w:rsidRDefault="00400F3B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F3B" w:rsidRPr="003B433E" w:rsidRDefault="00400F3B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400F3B" w:rsidRPr="00502E59" w:rsidRDefault="00400F3B" w:rsidP="00400F3B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400F3B" w:rsidRPr="00502E59" w:rsidRDefault="00400F3B" w:rsidP="00400F3B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400F3B" w:rsidRPr="00502E59" w:rsidRDefault="00400F3B" w:rsidP="00400F3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00F3B" w:rsidRPr="00502E59" w:rsidRDefault="00400F3B" w:rsidP="00400F3B">
            <w:pPr>
              <w:jc w:val="right"/>
              <w:rPr>
                <w:b/>
              </w:rPr>
            </w:pPr>
          </w:p>
        </w:tc>
        <w:tc>
          <w:tcPr>
            <w:tcW w:w="1531" w:type="dxa"/>
          </w:tcPr>
          <w:p w:rsidR="00400F3B" w:rsidRDefault="00400F3B" w:rsidP="00400F3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00F3B" w:rsidRPr="0045615A" w:rsidTr="003B433E">
        <w:trPr>
          <w:trHeight w:val="445"/>
        </w:trPr>
        <w:tc>
          <w:tcPr>
            <w:tcW w:w="575" w:type="dxa"/>
          </w:tcPr>
          <w:p w:rsidR="00400F3B" w:rsidRPr="003B433E" w:rsidRDefault="00400F3B" w:rsidP="00400F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543" w:type="dxa"/>
          </w:tcPr>
          <w:p w:rsidR="00E6432C" w:rsidRPr="00E6432C" w:rsidRDefault="00E6432C" w:rsidP="00E6432C">
            <w:pPr>
              <w:rPr>
                <w:rFonts w:ascii="Arial" w:eastAsia="Calibri" w:hAnsi="Arial" w:cs="Arial"/>
                <w:b/>
                <w:iCs/>
                <w:sz w:val="22"/>
                <w:lang w:eastAsia="en-US"/>
              </w:rPr>
            </w:pPr>
            <w:r w:rsidRPr="00E6432C">
              <w:rPr>
                <w:rFonts w:ascii="Arial" w:eastAsia="Calibri" w:hAnsi="Arial" w:cs="Arial"/>
                <w:b/>
                <w:iCs/>
                <w:sz w:val="22"/>
                <w:lang w:eastAsia="en-US"/>
              </w:rPr>
              <w:t xml:space="preserve">Stanowisko do mycia 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lang w:eastAsia="en-US"/>
              </w:rPr>
              <w:t xml:space="preserve">Wymiary: 1500 x 700 h= 900 mm 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lang w:eastAsia="en-US"/>
              </w:rPr>
              <w:t>Blat z żywicy fenolowej z podwyższonym obrzeżem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lang w:eastAsia="en-US"/>
              </w:rPr>
              <w:t>Stelaż stalowy typu C malowany proszkowo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lang w:eastAsia="en-US"/>
              </w:rPr>
              <w:t>2 x zlew z żywicy epoksydowej: 615 x 406 gł. 200 mm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lang w:eastAsia="en-US"/>
              </w:rPr>
              <w:t>1 x bateria z/c woda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lang w:eastAsia="en-US"/>
              </w:rPr>
              <w:t>1 x szafka zlewowa</w:t>
            </w:r>
          </w:p>
          <w:p w:rsidR="00400F3B" w:rsidRPr="00F13801" w:rsidRDefault="00E6432C" w:rsidP="00E6432C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Arial" w:hAnsi="Arial" w:cs="Arial"/>
                <w:iCs/>
              </w:rPr>
            </w:pPr>
            <w:r w:rsidRPr="00E6432C">
              <w:rPr>
                <w:rFonts w:ascii="Arial" w:hAnsi="Arial" w:cs="Arial"/>
                <w:iCs/>
              </w:rPr>
              <w:t>1 x ciśnieniowy podgrzewacz wody zamontowany w szafce</w:t>
            </w:r>
          </w:p>
        </w:tc>
        <w:tc>
          <w:tcPr>
            <w:tcW w:w="1163" w:type="dxa"/>
          </w:tcPr>
          <w:p w:rsidR="00400F3B" w:rsidRPr="003B433E" w:rsidRDefault="00400F3B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F3B" w:rsidRPr="003B433E" w:rsidRDefault="00400F3B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400F3B" w:rsidRPr="00502E59" w:rsidRDefault="00400F3B" w:rsidP="00400F3B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400F3B" w:rsidRPr="00502E59" w:rsidRDefault="00400F3B" w:rsidP="00400F3B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400F3B" w:rsidRPr="00502E59" w:rsidRDefault="00400F3B" w:rsidP="00400F3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00F3B" w:rsidRPr="00502E59" w:rsidRDefault="00400F3B" w:rsidP="00400F3B">
            <w:pPr>
              <w:jc w:val="right"/>
              <w:rPr>
                <w:b/>
              </w:rPr>
            </w:pPr>
          </w:p>
        </w:tc>
        <w:tc>
          <w:tcPr>
            <w:tcW w:w="1531" w:type="dxa"/>
          </w:tcPr>
          <w:p w:rsidR="00400F3B" w:rsidRDefault="00400F3B" w:rsidP="00400F3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6432C" w:rsidRPr="0045615A" w:rsidTr="003B433E">
        <w:trPr>
          <w:trHeight w:val="445"/>
        </w:trPr>
        <w:tc>
          <w:tcPr>
            <w:tcW w:w="575" w:type="dxa"/>
          </w:tcPr>
          <w:p w:rsidR="00E6432C" w:rsidRPr="003B433E" w:rsidRDefault="00DE7C01" w:rsidP="00E64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543" w:type="dxa"/>
          </w:tcPr>
          <w:p w:rsidR="00E6432C" w:rsidRPr="00E6432C" w:rsidRDefault="00E6432C" w:rsidP="00E6432C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Stół wyspowy ceramiczny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Wymiary: 2850 x 1500 h= 900 mm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Blat z ceramiki litej wielkogabarytowej bez podwyższonego obrzeża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Stelaż stalowy typu C malowany proszkowo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Nadstawka jednopółkowa z profilu 20 x 20 mm malowana proszkowo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8 x gniazdo 230V z nadstawki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W blacie: 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2 x </w:t>
            </w:r>
            <w:proofErr w:type="spellStart"/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zlewik</w:t>
            </w:r>
            <w:proofErr w:type="spellEnd"/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 ceramiczny w blacie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8 x zawór zimnej wody z wylewką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2 x zawór podwójny gazu typu T z blatu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Pod blatem:</w:t>
            </w:r>
          </w:p>
          <w:p w:rsidR="00E6432C" w:rsidRPr="00E6432C" w:rsidRDefault="00E6432C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E6432C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4 x szafka 600 mm ( 2 x szuflada, 2 x drzwiczki )</w:t>
            </w:r>
          </w:p>
          <w:p w:rsidR="00E6432C" w:rsidRDefault="00E6432C" w:rsidP="00E6432C">
            <w:pPr>
              <w:pStyle w:val="Bezodstpw"/>
              <w:rPr>
                <w:rFonts w:ascii="Arial" w:hAnsi="Arial" w:cs="Arial"/>
                <w:b/>
                <w:iCs/>
                <w:szCs w:val="24"/>
              </w:rPr>
            </w:pPr>
            <w:r w:rsidRPr="00E6432C">
              <w:rPr>
                <w:rFonts w:ascii="Arial" w:eastAsia="Times New Roman" w:hAnsi="Arial" w:cs="Arial"/>
                <w:iCs/>
                <w:sz w:val="24"/>
                <w:szCs w:val="20"/>
                <w:lang w:eastAsia="pl-PL"/>
              </w:rPr>
              <w:t>4 x szuflada pod blatem</w:t>
            </w:r>
          </w:p>
        </w:tc>
        <w:tc>
          <w:tcPr>
            <w:tcW w:w="1163" w:type="dxa"/>
          </w:tcPr>
          <w:p w:rsidR="00E6432C" w:rsidRPr="003B433E" w:rsidRDefault="00E6432C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432C" w:rsidRPr="003B433E" w:rsidRDefault="00E6432C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6432C" w:rsidRPr="00502E59" w:rsidRDefault="00E6432C" w:rsidP="00E6432C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E6432C" w:rsidRPr="00502E59" w:rsidRDefault="00E6432C" w:rsidP="00E6432C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E6432C" w:rsidRPr="00502E59" w:rsidRDefault="00E6432C" w:rsidP="00E6432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E6432C" w:rsidRPr="00502E59" w:rsidRDefault="00E6432C" w:rsidP="00E6432C">
            <w:pPr>
              <w:jc w:val="right"/>
              <w:rPr>
                <w:b/>
              </w:rPr>
            </w:pPr>
          </w:p>
        </w:tc>
        <w:tc>
          <w:tcPr>
            <w:tcW w:w="1531" w:type="dxa"/>
          </w:tcPr>
          <w:p w:rsidR="00E6432C" w:rsidRDefault="00E6432C" w:rsidP="00E6432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433E" w:rsidRPr="0045615A" w:rsidTr="003B433E">
        <w:trPr>
          <w:trHeight w:val="445"/>
        </w:trPr>
        <w:tc>
          <w:tcPr>
            <w:tcW w:w="15623" w:type="dxa"/>
            <w:gridSpan w:val="8"/>
            <w:vAlign w:val="center"/>
          </w:tcPr>
          <w:p w:rsidR="003B433E" w:rsidRPr="003B433E" w:rsidRDefault="003B433E" w:rsidP="003B4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33E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lastRenderedPageBreak/>
              <w:t>INSTYTUT ŻYWIENIA CZŁOWIEKA I DIETETYKI</w:t>
            </w:r>
          </w:p>
        </w:tc>
      </w:tr>
      <w:tr w:rsidR="00F77402" w:rsidRPr="0045615A" w:rsidTr="003B433E">
        <w:trPr>
          <w:trHeight w:val="445"/>
        </w:trPr>
        <w:tc>
          <w:tcPr>
            <w:tcW w:w="575" w:type="dxa"/>
          </w:tcPr>
          <w:p w:rsidR="00F77402" w:rsidRPr="003B433E" w:rsidRDefault="00F77402" w:rsidP="00E64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543" w:type="dxa"/>
          </w:tcPr>
          <w:p w:rsidR="00C162B6" w:rsidRDefault="00C162B6" w:rsidP="00E6432C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Stół laboratoryjny przyścienny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Wymiary: 1250x750h= 880 mm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Blat z ceramiki litej wielkogabarytowej w kolorze popiel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Stelaż stalowy typu C malowany proszkowo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Pod blatem: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2 x szuflada</w:t>
            </w:r>
          </w:p>
          <w:p w:rsidR="00C162B6" w:rsidRP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1 x półka</w:t>
            </w:r>
          </w:p>
        </w:tc>
        <w:tc>
          <w:tcPr>
            <w:tcW w:w="1163" w:type="dxa"/>
          </w:tcPr>
          <w:p w:rsidR="00F77402" w:rsidRPr="003B433E" w:rsidRDefault="008C4AA5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77402" w:rsidRPr="00502E59" w:rsidRDefault="00F77402" w:rsidP="00E6432C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F77402" w:rsidRPr="00502E59" w:rsidRDefault="00F77402" w:rsidP="00E6432C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F77402" w:rsidRPr="00502E59" w:rsidRDefault="00F77402" w:rsidP="00E6432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F77402" w:rsidRPr="00502E59" w:rsidRDefault="00F77402" w:rsidP="00E6432C">
            <w:pPr>
              <w:jc w:val="right"/>
              <w:rPr>
                <w:b/>
              </w:rPr>
            </w:pPr>
          </w:p>
        </w:tc>
        <w:tc>
          <w:tcPr>
            <w:tcW w:w="1531" w:type="dxa"/>
          </w:tcPr>
          <w:p w:rsidR="00F77402" w:rsidRDefault="00F77402" w:rsidP="00E6432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7402" w:rsidRPr="0045615A" w:rsidTr="003B433E">
        <w:trPr>
          <w:trHeight w:val="445"/>
        </w:trPr>
        <w:tc>
          <w:tcPr>
            <w:tcW w:w="575" w:type="dxa"/>
          </w:tcPr>
          <w:p w:rsidR="00F77402" w:rsidRPr="003B433E" w:rsidRDefault="00F77402" w:rsidP="00E64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543" w:type="dxa"/>
          </w:tcPr>
          <w:p w:rsidR="00F77402" w:rsidRDefault="00C162B6" w:rsidP="00E6432C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Stół laboratoryjny przyścienny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Wymiary : 1300 x 750 h=900 mm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Blat laminowany typu </w:t>
            </w:r>
            <w:proofErr w:type="spellStart"/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postforming</w:t>
            </w:r>
            <w:proofErr w:type="spellEnd"/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 o gr. 28 mm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Stelaż stalowy typu C malowany proszkowo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Pod blatem: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1 x szafka 1200  ( 2 x drzwiczki )</w:t>
            </w:r>
          </w:p>
          <w:p w:rsidR="00C162B6" w:rsidRP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1 x półka </w:t>
            </w:r>
          </w:p>
        </w:tc>
        <w:tc>
          <w:tcPr>
            <w:tcW w:w="1163" w:type="dxa"/>
          </w:tcPr>
          <w:p w:rsidR="00F77402" w:rsidRPr="003B433E" w:rsidRDefault="008C4AA5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77402" w:rsidRPr="00502E59" w:rsidRDefault="00F77402" w:rsidP="00E6432C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F77402" w:rsidRPr="00502E59" w:rsidRDefault="00F77402" w:rsidP="00E6432C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F77402" w:rsidRPr="00502E59" w:rsidRDefault="00F77402" w:rsidP="00E6432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F77402" w:rsidRPr="00502E59" w:rsidRDefault="00F77402" w:rsidP="00E6432C">
            <w:pPr>
              <w:jc w:val="right"/>
              <w:rPr>
                <w:b/>
              </w:rPr>
            </w:pPr>
          </w:p>
        </w:tc>
        <w:tc>
          <w:tcPr>
            <w:tcW w:w="1531" w:type="dxa"/>
          </w:tcPr>
          <w:p w:rsidR="00F77402" w:rsidRDefault="00F77402" w:rsidP="00E6432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7402" w:rsidRPr="0045615A" w:rsidTr="003B433E">
        <w:trPr>
          <w:trHeight w:val="445"/>
        </w:trPr>
        <w:tc>
          <w:tcPr>
            <w:tcW w:w="575" w:type="dxa"/>
          </w:tcPr>
          <w:p w:rsidR="00F77402" w:rsidRPr="003B433E" w:rsidRDefault="00F77402" w:rsidP="00E64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543" w:type="dxa"/>
          </w:tcPr>
          <w:p w:rsidR="00F77402" w:rsidRDefault="00C162B6" w:rsidP="00E6432C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Stół laboratoryjny przyścienny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Wymiary: 1300 x 750 h= 800 mm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Blat laminowany typu </w:t>
            </w:r>
            <w:proofErr w:type="spellStart"/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postforming</w:t>
            </w:r>
            <w:proofErr w:type="spellEnd"/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 o gr. 28 mm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Stelaż stalowy typu C - wzmocniony malowany proszkowo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Pod blatem:</w:t>
            </w:r>
          </w:p>
          <w:p w:rsid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2 x szafka przejezdna 550 ( 1 x drzwiczki )</w:t>
            </w:r>
          </w:p>
          <w:p w:rsidR="00C162B6" w:rsidRPr="00C162B6" w:rsidRDefault="00C162B6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1 x półka</w:t>
            </w:r>
          </w:p>
        </w:tc>
        <w:tc>
          <w:tcPr>
            <w:tcW w:w="1163" w:type="dxa"/>
          </w:tcPr>
          <w:p w:rsidR="00F77402" w:rsidRPr="003B433E" w:rsidRDefault="008C4AA5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77402" w:rsidRPr="00502E59" w:rsidRDefault="00F77402" w:rsidP="00E6432C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F77402" w:rsidRPr="00502E59" w:rsidRDefault="00F77402" w:rsidP="00E6432C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F77402" w:rsidRPr="00502E59" w:rsidRDefault="00F77402" w:rsidP="00E6432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F77402" w:rsidRPr="00502E59" w:rsidRDefault="00F77402" w:rsidP="00E6432C">
            <w:pPr>
              <w:jc w:val="right"/>
              <w:rPr>
                <w:b/>
              </w:rPr>
            </w:pPr>
          </w:p>
        </w:tc>
        <w:tc>
          <w:tcPr>
            <w:tcW w:w="1531" w:type="dxa"/>
          </w:tcPr>
          <w:p w:rsidR="00F77402" w:rsidRDefault="00F77402" w:rsidP="00E6432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7402" w:rsidRPr="0045615A" w:rsidTr="003B433E">
        <w:trPr>
          <w:trHeight w:val="445"/>
        </w:trPr>
        <w:tc>
          <w:tcPr>
            <w:tcW w:w="575" w:type="dxa"/>
          </w:tcPr>
          <w:p w:rsidR="00F77402" w:rsidRPr="003B433E" w:rsidRDefault="00F77402" w:rsidP="00E64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433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543" w:type="dxa"/>
          </w:tcPr>
          <w:p w:rsidR="00F77402" w:rsidRDefault="00C162B6" w:rsidP="00E6432C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Szafka przyścienna laminowana</w:t>
            </w:r>
          </w:p>
          <w:p w:rsidR="00C162B6" w:rsidRDefault="00FB25E7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FB25E7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Wymiary: 860 x 300 h= 600mm</w:t>
            </w:r>
          </w:p>
          <w:p w:rsidR="00FB25E7" w:rsidRDefault="00FB25E7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2 x drzwiczki</w:t>
            </w:r>
          </w:p>
          <w:p w:rsidR="00FB25E7" w:rsidRPr="00FB25E7" w:rsidRDefault="00FB25E7" w:rsidP="00E6432C">
            <w:pP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1 x półka</w:t>
            </w:r>
          </w:p>
        </w:tc>
        <w:tc>
          <w:tcPr>
            <w:tcW w:w="1163" w:type="dxa"/>
          </w:tcPr>
          <w:p w:rsidR="00F77402" w:rsidRPr="003B433E" w:rsidRDefault="004256CE" w:rsidP="003B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77402" w:rsidRPr="00502E59" w:rsidRDefault="00F77402" w:rsidP="00E6432C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F77402" w:rsidRPr="00502E59" w:rsidRDefault="00F77402" w:rsidP="00E6432C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F77402" w:rsidRPr="00502E59" w:rsidRDefault="00F77402" w:rsidP="00E6432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F77402" w:rsidRPr="00502E59" w:rsidRDefault="00F77402" w:rsidP="00E6432C">
            <w:pPr>
              <w:jc w:val="right"/>
              <w:rPr>
                <w:b/>
              </w:rPr>
            </w:pPr>
          </w:p>
        </w:tc>
        <w:tc>
          <w:tcPr>
            <w:tcW w:w="1531" w:type="dxa"/>
          </w:tcPr>
          <w:p w:rsidR="00F77402" w:rsidRDefault="00F77402" w:rsidP="00E6432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6432C" w:rsidRPr="0045615A" w:rsidTr="003B433E">
        <w:trPr>
          <w:trHeight w:val="445"/>
        </w:trPr>
        <w:tc>
          <w:tcPr>
            <w:tcW w:w="11541" w:type="dxa"/>
            <w:gridSpan w:val="5"/>
          </w:tcPr>
          <w:p w:rsidR="00E6432C" w:rsidRPr="003B433E" w:rsidRDefault="00E6432C" w:rsidP="003B433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B433E">
              <w:rPr>
                <w:rFonts w:ascii="Arial" w:hAnsi="Arial" w:cs="Arial"/>
                <w:b/>
                <w:iCs/>
                <w:sz w:val="20"/>
                <w:szCs w:val="20"/>
              </w:rPr>
              <w:t>RAZEM  ∑</w:t>
            </w:r>
          </w:p>
        </w:tc>
        <w:tc>
          <w:tcPr>
            <w:tcW w:w="1417" w:type="dxa"/>
            <w:shd w:val="clear" w:color="auto" w:fill="FFFF00"/>
          </w:tcPr>
          <w:p w:rsidR="00E6432C" w:rsidRPr="00985A78" w:rsidRDefault="00E6432C" w:rsidP="00E6432C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32C" w:rsidRDefault="00E6432C" w:rsidP="00E643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00"/>
          </w:tcPr>
          <w:p w:rsidR="00E6432C" w:rsidRDefault="00E6432C" w:rsidP="00E643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DD0" w:rsidRPr="00F13801" w:rsidRDefault="008D1DD0" w:rsidP="008D1DD0">
      <w:pPr>
        <w:ind w:left="1418" w:hanging="1418"/>
        <w:rPr>
          <w:sz w:val="22"/>
          <w:szCs w:val="22"/>
        </w:rPr>
      </w:pPr>
      <w:r>
        <w:rPr>
          <w:sz w:val="20"/>
          <w:szCs w:val="20"/>
        </w:rPr>
        <w:t xml:space="preserve">  </w:t>
      </w:r>
    </w:p>
    <w:p w:rsidR="008D1DD0" w:rsidRDefault="008D1DD0" w:rsidP="008D1DD0">
      <w:r w:rsidRPr="0045615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295BED">
        <w:t xml:space="preserve">                           </w:t>
      </w:r>
    </w:p>
    <w:p w:rsidR="00BF59E1" w:rsidRPr="00DE7C01" w:rsidRDefault="008D1DD0">
      <w:pPr>
        <w:rPr>
          <w:b/>
          <w:sz w:val="32"/>
          <w:szCs w:val="32"/>
          <w:u w:val="single"/>
        </w:rPr>
      </w:pPr>
      <w:r>
        <w:t xml:space="preserve"> </w:t>
      </w:r>
      <w:r w:rsidRPr="00643FE6">
        <w:rPr>
          <w:b/>
          <w:sz w:val="32"/>
          <w:szCs w:val="32"/>
          <w:u w:val="single"/>
        </w:rPr>
        <w:t>Wartość z żółtych pól należy wpisać do formularza ofertowego stanowiącego załącznik nr 1 do SIWZ.</w:t>
      </w:r>
    </w:p>
    <w:sectPr w:rsidR="00BF59E1" w:rsidRPr="00DE7C01" w:rsidSect="008D1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10C0"/>
    <w:multiLevelType w:val="hybridMultilevel"/>
    <w:tmpl w:val="C7A45666"/>
    <w:lvl w:ilvl="0" w:tplc="E9A606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404A5"/>
    <w:multiLevelType w:val="hybridMultilevel"/>
    <w:tmpl w:val="C8D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C36DE"/>
    <w:multiLevelType w:val="hybridMultilevel"/>
    <w:tmpl w:val="4E86D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67612"/>
    <w:multiLevelType w:val="hybridMultilevel"/>
    <w:tmpl w:val="1974B8CE"/>
    <w:lvl w:ilvl="0" w:tplc="E9A606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F5F02"/>
    <w:multiLevelType w:val="hybridMultilevel"/>
    <w:tmpl w:val="123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87A05"/>
    <w:multiLevelType w:val="hybridMultilevel"/>
    <w:tmpl w:val="A0EC2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DA8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B53E6"/>
    <w:multiLevelType w:val="hybridMultilevel"/>
    <w:tmpl w:val="6568A97A"/>
    <w:lvl w:ilvl="0" w:tplc="E9A60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D0"/>
    <w:rsid w:val="00273A61"/>
    <w:rsid w:val="002A79DA"/>
    <w:rsid w:val="003B433E"/>
    <w:rsid w:val="003B7AAC"/>
    <w:rsid w:val="00400F3B"/>
    <w:rsid w:val="004256CE"/>
    <w:rsid w:val="00576245"/>
    <w:rsid w:val="00596611"/>
    <w:rsid w:val="007E0A08"/>
    <w:rsid w:val="008C4AA5"/>
    <w:rsid w:val="008D1DD0"/>
    <w:rsid w:val="00BF59E1"/>
    <w:rsid w:val="00C162B6"/>
    <w:rsid w:val="00C469CB"/>
    <w:rsid w:val="00D76C81"/>
    <w:rsid w:val="00DE7C01"/>
    <w:rsid w:val="00E02639"/>
    <w:rsid w:val="00E6432C"/>
    <w:rsid w:val="00F77402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20C7"/>
  <w15:chartTrackingRefBased/>
  <w15:docId w15:val="{6EDD119A-7D88-49EF-A5C2-71AF06D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1DD0"/>
    <w:pPr>
      <w:keepNext/>
      <w:ind w:left="5664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D1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D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1DD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400F3B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432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43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Magdalena Węgrzynowicz</cp:lastModifiedBy>
  <cp:revision>11</cp:revision>
  <dcterms:created xsi:type="dcterms:W3CDTF">2019-08-14T08:20:00Z</dcterms:created>
  <dcterms:modified xsi:type="dcterms:W3CDTF">2019-08-27T06:48:00Z</dcterms:modified>
</cp:coreProperties>
</file>